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E4" w:rsidRPr="00174D75" w:rsidRDefault="005F7FB3" w:rsidP="00094C53">
      <w:pPr>
        <w:jc w:val="center"/>
        <w:rPr>
          <w:rFonts w:ascii="华文中宋" w:eastAsia="华文中宋" w:hAnsi="华文中宋"/>
          <w:b/>
          <w:color w:val="FF0000"/>
          <w:spacing w:val="30"/>
          <w:sz w:val="90"/>
          <w:szCs w:val="90"/>
        </w:rPr>
      </w:pPr>
      <w:r w:rsidRPr="00174D75">
        <w:rPr>
          <w:rFonts w:ascii="华文中宋" w:eastAsia="华文中宋" w:hAnsi="华文中宋" w:hint="eastAsia"/>
          <w:b/>
          <w:color w:val="FF0000"/>
          <w:spacing w:val="30"/>
          <w:sz w:val="90"/>
          <w:szCs w:val="90"/>
        </w:rPr>
        <w:t>贵阳市教育局</w:t>
      </w:r>
    </w:p>
    <w:p w:rsidR="00174D75" w:rsidRPr="00E43EA7" w:rsidRDefault="00174D75" w:rsidP="00094C53">
      <w:pPr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</w:p>
    <w:p w:rsidR="00174D75" w:rsidRPr="00EA1269" w:rsidRDefault="00174D75" w:rsidP="00174D75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A1269">
        <w:rPr>
          <w:rFonts w:ascii="华文中宋" w:eastAsia="华文中宋" w:hAnsi="华文中宋" w:hint="eastAsia"/>
          <w:b/>
          <w:sz w:val="36"/>
          <w:szCs w:val="36"/>
        </w:rPr>
        <w:t>贵阳市教育局关于对</w:t>
      </w:r>
      <w:r w:rsidRPr="003356A2">
        <w:rPr>
          <w:rFonts w:ascii="仿宋_GB2312" w:eastAsia="仿宋_GB2312" w:hAnsi="华文中宋" w:hint="eastAsia"/>
          <w:b/>
          <w:sz w:val="36"/>
          <w:szCs w:val="36"/>
        </w:rPr>
        <w:t>2001</w:t>
      </w:r>
      <w:r w:rsidR="00B835A0" w:rsidRPr="003356A2">
        <w:rPr>
          <w:rFonts w:ascii="仿宋_GB2312" w:eastAsia="仿宋_GB2312" w:hAnsi="华文中宋" w:hint="eastAsia"/>
          <w:b/>
          <w:sz w:val="36"/>
          <w:szCs w:val="36"/>
        </w:rPr>
        <w:t>-</w:t>
      </w:r>
      <w:r w:rsidRPr="003356A2">
        <w:rPr>
          <w:rFonts w:ascii="仿宋_GB2312" w:eastAsia="仿宋_GB2312" w:hAnsi="华文中宋" w:hint="eastAsia"/>
          <w:b/>
          <w:sz w:val="36"/>
          <w:szCs w:val="36"/>
        </w:rPr>
        <w:t>2010</w:t>
      </w:r>
      <w:r w:rsidRPr="00EA1269">
        <w:rPr>
          <w:rFonts w:ascii="华文中宋" w:eastAsia="华文中宋" w:hAnsi="华文中宋" w:hint="eastAsia"/>
          <w:b/>
          <w:sz w:val="36"/>
          <w:szCs w:val="36"/>
        </w:rPr>
        <w:t>年省级骨干教师</w:t>
      </w:r>
    </w:p>
    <w:p w:rsidR="00114DE4" w:rsidRPr="00EA1269" w:rsidRDefault="00174D75" w:rsidP="00174D75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A1269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="00F70380">
        <w:rPr>
          <w:rFonts w:ascii="华文中宋" w:eastAsia="华文中宋" w:hAnsi="华文中宋" w:hint="eastAsia"/>
          <w:b/>
          <w:sz w:val="36"/>
          <w:szCs w:val="36"/>
        </w:rPr>
        <w:t>情况</w:t>
      </w:r>
      <w:r w:rsidRPr="00EA1269">
        <w:rPr>
          <w:rFonts w:ascii="华文中宋" w:eastAsia="华文中宋" w:hAnsi="华文中宋" w:hint="eastAsia"/>
          <w:b/>
          <w:sz w:val="36"/>
          <w:szCs w:val="36"/>
        </w:rPr>
        <w:t>的公示</w:t>
      </w:r>
    </w:p>
    <w:p w:rsidR="00114DE4" w:rsidRDefault="00114DE4" w:rsidP="00AA5D2B">
      <w:pPr>
        <w:spacing w:line="500" w:lineRule="exact"/>
        <w:ind w:firstLine="648"/>
        <w:jc w:val="left"/>
        <w:rPr>
          <w:rFonts w:ascii="华文仿宋" w:eastAsia="华文仿宋" w:hAnsi="华文仿宋"/>
          <w:sz w:val="32"/>
          <w:szCs w:val="32"/>
        </w:rPr>
      </w:pPr>
    </w:p>
    <w:p w:rsidR="00AA5D2B" w:rsidRDefault="003252B8" w:rsidP="00AA5D2B">
      <w:pPr>
        <w:spacing w:line="500" w:lineRule="exact"/>
        <w:ind w:firstLine="648"/>
        <w:jc w:val="left"/>
        <w:rPr>
          <w:rFonts w:ascii="华文仿宋" w:eastAsia="华文仿宋" w:hAnsi="华文仿宋"/>
          <w:sz w:val="32"/>
          <w:szCs w:val="32"/>
        </w:rPr>
      </w:pPr>
      <w:r w:rsidRPr="003252B8">
        <w:rPr>
          <w:rFonts w:ascii="华文仿宋" w:eastAsia="华文仿宋" w:hAnsi="华文仿宋" w:hint="eastAsia"/>
          <w:sz w:val="32"/>
          <w:szCs w:val="32"/>
        </w:rPr>
        <w:t>为进一步发挥骨干教师的示范引领作用，</w:t>
      </w:r>
      <w:r w:rsidR="005F7FB3" w:rsidRPr="00CE6D2F">
        <w:rPr>
          <w:rFonts w:ascii="华文仿宋" w:eastAsia="华文仿宋" w:hAnsi="华文仿宋" w:hint="eastAsia"/>
          <w:sz w:val="32"/>
          <w:szCs w:val="32"/>
        </w:rPr>
        <w:t>按照《</w:t>
      </w:r>
      <w:r w:rsidR="00AA5D2B">
        <w:rPr>
          <w:rFonts w:ascii="华文仿宋" w:eastAsia="华文仿宋" w:hAnsi="华文仿宋" w:hint="eastAsia"/>
          <w:sz w:val="32"/>
          <w:szCs w:val="32"/>
        </w:rPr>
        <w:t>省教育厅办公室关于对省级骨干教师进行考核认定</w:t>
      </w:r>
      <w:r w:rsidR="005F7FB3" w:rsidRPr="00CE6D2F">
        <w:rPr>
          <w:rFonts w:ascii="华文仿宋" w:eastAsia="华文仿宋" w:hAnsi="华文仿宋" w:hint="eastAsia"/>
          <w:sz w:val="32"/>
          <w:szCs w:val="32"/>
        </w:rPr>
        <w:t>的通知</w:t>
      </w:r>
      <w:r w:rsidR="00113190" w:rsidRPr="00CE6D2F">
        <w:rPr>
          <w:rFonts w:ascii="华文仿宋" w:eastAsia="华文仿宋" w:hAnsi="华文仿宋" w:hint="eastAsia"/>
          <w:sz w:val="32"/>
          <w:szCs w:val="32"/>
        </w:rPr>
        <w:t>》</w:t>
      </w:r>
      <w:r w:rsidR="00AA5D2B">
        <w:rPr>
          <w:rFonts w:ascii="华文仿宋" w:eastAsia="华文仿宋" w:hAnsi="华文仿宋" w:hint="eastAsia"/>
          <w:sz w:val="32"/>
          <w:szCs w:val="32"/>
        </w:rPr>
        <w:t>（黔教办函</w:t>
      </w:r>
      <w:r w:rsidR="0044015A" w:rsidRPr="00CE6D2F">
        <w:rPr>
          <w:rFonts w:ascii="华文仿宋" w:eastAsia="华文仿宋" w:hAnsi="华文仿宋" w:hint="eastAsia"/>
          <w:sz w:val="32"/>
          <w:szCs w:val="32"/>
        </w:rPr>
        <w:t>〔2016〕</w:t>
      </w:r>
      <w:r w:rsidR="00AA5D2B">
        <w:rPr>
          <w:rFonts w:ascii="华文仿宋" w:eastAsia="华文仿宋" w:hAnsi="华文仿宋" w:hint="eastAsia"/>
          <w:sz w:val="32"/>
          <w:szCs w:val="32"/>
        </w:rPr>
        <w:t>124</w:t>
      </w:r>
      <w:r w:rsidR="0044015A" w:rsidRPr="00CE6D2F">
        <w:rPr>
          <w:rFonts w:ascii="华文仿宋" w:eastAsia="华文仿宋" w:hAnsi="华文仿宋" w:hint="eastAsia"/>
          <w:sz w:val="32"/>
          <w:szCs w:val="32"/>
        </w:rPr>
        <w:t>号</w:t>
      </w:r>
      <w:r w:rsidR="00AA5D2B">
        <w:rPr>
          <w:rFonts w:ascii="华文仿宋" w:eastAsia="华文仿宋" w:hAnsi="华文仿宋" w:hint="eastAsia"/>
          <w:sz w:val="32"/>
          <w:szCs w:val="32"/>
        </w:rPr>
        <w:t>）</w:t>
      </w:r>
      <w:r w:rsidR="00113190" w:rsidRPr="00CE6D2F">
        <w:rPr>
          <w:rFonts w:ascii="华文仿宋" w:eastAsia="华文仿宋" w:hAnsi="华文仿宋" w:hint="eastAsia"/>
          <w:sz w:val="32"/>
          <w:szCs w:val="32"/>
        </w:rPr>
        <w:t>要求，</w:t>
      </w:r>
      <w:r w:rsidR="00484B1A">
        <w:rPr>
          <w:rFonts w:ascii="华文仿宋" w:eastAsia="华文仿宋" w:hAnsi="华文仿宋" w:hint="eastAsia"/>
          <w:sz w:val="32"/>
          <w:szCs w:val="32"/>
        </w:rPr>
        <w:t>经个人</w:t>
      </w:r>
      <w:r w:rsidR="003E104D">
        <w:rPr>
          <w:rFonts w:ascii="华文仿宋" w:eastAsia="华文仿宋" w:hAnsi="华文仿宋" w:hint="eastAsia"/>
          <w:sz w:val="32"/>
          <w:szCs w:val="32"/>
        </w:rPr>
        <w:t>网上</w:t>
      </w:r>
      <w:r w:rsidR="00484B1A">
        <w:rPr>
          <w:rFonts w:ascii="华文仿宋" w:eastAsia="华文仿宋" w:hAnsi="华文仿宋" w:hint="eastAsia"/>
          <w:sz w:val="32"/>
          <w:szCs w:val="32"/>
        </w:rPr>
        <w:t>申报、区县（学校）初审后，</w:t>
      </w:r>
      <w:r w:rsidR="00AA5D2B">
        <w:rPr>
          <w:rFonts w:ascii="华文仿宋" w:eastAsia="华文仿宋" w:hAnsi="华文仿宋" w:hint="eastAsia"/>
          <w:sz w:val="32"/>
          <w:szCs w:val="32"/>
        </w:rPr>
        <w:t>我局于近期组织</w:t>
      </w:r>
      <w:r w:rsidR="00484B1A">
        <w:rPr>
          <w:rFonts w:ascii="华文仿宋" w:eastAsia="华文仿宋" w:hAnsi="华文仿宋" w:hint="eastAsia"/>
          <w:sz w:val="32"/>
          <w:szCs w:val="32"/>
        </w:rPr>
        <w:t>评审组</w:t>
      </w:r>
      <w:r w:rsidR="00DB40CB">
        <w:rPr>
          <w:rFonts w:ascii="华文仿宋" w:eastAsia="华文仿宋" w:hAnsi="华文仿宋" w:hint="eastAsia"/>
          <w:sz w:val="32"/>
          <w:szCs w:val="32"/>
        </w:rPr>
        <w:t>进行了复审</w:t>
      </w:r>
      <w:r w:rsidR="00113190" w:rsidRPr="00CE6D2F">
        <w:rPr>
          <w:rFonts w:ascii="华文仿宋" w:eastAsia="华文仿宋" w:hAnsi="华文仿宋" w:hint="eastAsia"/>
          <w:sz w:val="32"/>
          <w:szCs w:val="32"/>
        </w:rPr>
        <w:t>，</w:t>
      </w:r>
      <w:r w:rsidR="00AA5D2B">
        <w:rPr>
          <w:rFonts w:ascii="华文仿宋" w:eastAsia="华文仿宋" w:hAnsi="华文仿宋" w:hint="eastAsia"/>
          <w:sz w:val="32"/>
          <w:szCs w:val="32"/>
        </w:rPr>
        <w:t>其中有1</w:t>
      </w:r>
      <w:r w:rsidR="00795633">
        <w:rPr>
          <w:rFonts w:ascii="华文仿宋" w:eastAsia="华文仿宋" w:hAnsi="华文仿宋" w:hint="eastAsia"/>
          <w:sz w:val="32"/>
          <w:szCs w:val="32"/>
        </w:rPr>
        <w:t>71</w:t>
      </w:r>
      <w:r w:rsidR="00AA5D2B">
        <w:rPr>
          <w:rFonts w:ascii="华文仿宋" w:eastAsia="华文仿宋" w:hAnsi="华文仿宋" w:hint="eastAsia"/>
          <w:sz w:val="32"/>
          <w:szCs w:val="32"/>
        </w:rPr>
        <w:t>人符合</w:t>
      </w:r>
      <w:r w:rsidR="0031246B">
        <w:rPr>
          <w:rFonts w:ascii="华文仿宋" w:eastAsia="华文仿宋" w:hAnsi="华文仿宋" w:hint="eastAsia"/>
          <w:sz w:val="32"/>
          <w:szCs w:val="32"/>
        </w:rPr>
        <w:t>相关</w:t>
      </w:r>
      <w:r w:rsidR="00AA5D2B">
        <w:rPr>
          <w:rFonts w:ascii="华文仿宋" w:eastAsia="华文仿宋" w:hAnsi="华文仿宋" w:hint="eastAsia"/>
          <w:sz w:val="32"/>
          <w:szCs w:val="32"/>
        </w:rPr>
        <w:t>要求，</w:t>
      </w:r>
      <w:r w:rsidR="00B40D67">
        <w:rPr>
          <w:rFonts w:ascii="华文仿宋" w:eastAsia="华文仿宋" w:hAnsi="华文仿宋" w:hint="eastAsia"/>
          <w:sz w:val="32"/>
          <w:szCs w:val="32"/>
        </w:rPr>
        <w:t>建议</w:t>
      </w:r>
      <w:r w:rsidR="00370E08">
        <w:rPr>
          <w:rFonts w:ascii="华文仿宋" w:eastAsia="华文仿宋" w:hAnsi="华文仿宋" w:hint="eastAsia"/>
          <w:sz w:val="32"/>
          <w:szCs w:val="32"/>
        </w:rPr>
        <w:t>通过，</w:t>
      </w:r>
      <w:r w:rsidR="00DB40CB">
        <w:rPr>
          <w:rFonts w:ascii="华文仿宋" w:eastAsia="华文仿宋" w:hAnsi="华文仿宋" w:hint="eastAsia"/>
          <w:sz w:val="32"/>
          <w:szCs w:val="32"/>
        </w:rPr>
        <w:t>按照工作流程，</w:t>
      </w:r>
      <w:r w:rsidR="00AA5D2B">
        <w:rPr>
          <w:rFonts w:ascii="华文仿宋" w:eastAsia="华文仿宋" w:hAnsi="华文仿宋" w:hint="eastAsia"/>
          <w:sz w:val="32"/>
          <w:szCs w:val="32"/>
        </w:rPr>
        <w:t>现</w:t>
      </w:r>
      <w:r w:rsidR="00344D4E">
        <w:rPr>
          <w:rFonts w:ascii="华文仿宋" w:eastAsia="华文仿宋" w:hAnsi="华文仿宋" w:hint="eastAsia"/>
          <w:sz w:val="32"/>
          <w:szCs w:val="32"/>
        </w:rPr>
        <w:t>将考核情况</w:t>
      </w:r>
      <w:r w:rsidR="00AA5D2B">
        <w:rPr>
          <w:rFonts w:ascii="华文仿宋" w:eastAsia="华文仿宋" w:hAnsi="华文仿宋" w:hint="eastAsia"/>
          <w:sz w:val="32"/>
          <w:szCs w:val="32"/>
        </w:rPr>
        <w:t>予以公示。</w:t>
      </w:r>
    </w:p>
    <w:p w:rsidR="0081722C" w:rsidRPr="00CE6D2F" w:rsidRDefault="0081722C" w:rsidP="00EB77AC">
      <w:pPr>
        <w:spacing w:line="500" w:lineRule="exact"/>
        <w:ind w:firstLine="648"/>
        <w:jc w:val="left"/>
        <w:rPr>
          <w:rFonts w:ascii="华文仿宋" w:eastAsia="华文仿宋" w:hAnsi="华文仿宋"/>
          <w:sz w:val="32"/>
          <w:szCs w:val="32"/>
        </w:rPr>
      </w:pPr>
      <w:r w:rsidRPr="00CA19BB">
        <w:rPr>
          <w:rFonts w:ascii="华文仿宋" w:eastAsia="华文仿宋" w:hAnsi="华文仿宋" w:hint="eastAsia"/>
          <w:b/>
          <w:sz w:val="32"/>
          <w:szCs w:val="32"/>
        </w:rPr>
        <w:t>公示时间：</w:t>
      </w:r>
      <w:r w:rsidR="00AA5D2B">
        <w:rPr>
          <w:rFonts w:ascii="华文仿宋" w:eastAsia="华文仿宋" w:hAnsi="华文仿宋" w:hint="eastAsia"/>
          <w:sz w:val="32"/>
          <w:szCs w:val="32"/>
        </w:rPr>
        <w:t>2016年11月</w:t>
      </w:r>
      <w:r w:rsidR="00795633">
        <w:rPr>
          <w:rFonts w:ascii="华文仿宋" w:eastAsia="华文仿宋" w:hAnsi="华文仿宋" w:hint="eastAsia"/>
          <w:sz w:val="32"/>
          <w:szCs w:val="32"/>
        </w:rPr>
        <w:t>14</w:t>
      </w:r>
      <w:r w:rsidR="00AA5D2B">
        <w:rPr>
          <w:rFonts w:ascii="华文仿宋" w:eastAsia="华文仿宋" w:hAnsi="华文仿宋" w:hint="eastAsia"/>
          <w:sz w:val="32"/>
          <w:szCs w:val="32"/>
        </w:rPr>
        <w:t>日</w:t>
      </w:r>
      <w:r w:rsidR="00EB77AC">
        <w:rPr>
          <w:rFonts w:ascii="华文仿宋" w:eastAsia="华文仿宋" w:hAnsi="华文仿宋" w:hint="eastAsia"/>
          <w:sz w:val="32"/>
          <w:szCs w:val="32"/>
        </w:rPr>
        <w:t>至</w:t>
      </w:r>
      <w:r w:rsidR="00AA5D2B">
        <w:rPr>
          <w:rFonts w:ascii="华文仿宋" w:eastAsia="华文仿宋" w:hAnsi="华文仿宋" w:hint="eastAsia"/>
          <w:sz w:val="32"/>
          <w:szCs w:val="32"/>
        </w:rPr>
        <w:t>2016年11月1</w:t>
      </w:r>
      <w:r w:rsidR="00795633">
        <w:rPr>
          <w:rFonts w:ascii="华文仿宋" w:eastAsia="华文仿宋" w:hAnsi="华文仿宋" w:hint="eastAsia"/>
          <w:sz w:val="32"/>
          <w:szCs w:val="32"/>
        </w:rPr>
        <w:t>8</w:t>
      </w:r>
      <w:r w:rsidR="00AA5D2B">
        <w:rPr>
          <w:rFonts w:ascii="华文仿宋" w:eastAsia="华文仿宋" w:hAnsi="华文仿宋" w:hint="eastAsia"/>
          <w:sz w:val="32"/>
          <w:szCs w:val="32"/>
        </w:rPr>
        <w:t>日（共5天）。</w:t>
      </w:r>
      <w:r w:rsidRPr="00CE6D2F">
        <w:rPr>
          <w:rFonts w:ascii="华文仿宋" w:eastAsia="华文仿宋" w:hAnsi="华文仿宋" w:hint="eastAsia"/>
          <w:sz w:val="32"/>
          <w:szCs w:val="32"/>
        </w:rPr>
        <w:t>如</w:t>
      </w:r>
      <w:r w:rsidR="00D75F6E">
        <w:rPr>
          <w:rFonts w:ascii="华文仿宋" w:eastAsia="华文仿宋" w:hAnsi="华文仿宋" w:hint="eastAsia"/>
          <w:sz w:val="32"/>
          <w:szCs w:val="32"/>
        </w:rPr>
        <w:t>对公示结果</w:t>
      </w:r>
      <w:r w:rsidRPr="00CE6D2F">
        <w:rPr>
          <w:rFonts w:ascii="华文仿宋" w:eastAsia="华文仿宋" w:hAnsi="华文仿宋" w:hint="eastAsia"/>
          <w:sz w:val="32"/>
          <w:szCs w:val="32"/>
        </w:rPr>
        <w:t>有</w:t>
      </w:r>
      <w:r w:rsidR="0098464A">
        <w:rPr>
          <w:rFonts w:ascii="华文仿宋" w:eastAsia="华文仿宋" w:hAnsi="华文仿宋" w:hint="eastAsia"/>
          <w:sz w:val="32"/>
          <w:szCs w:val="32"/>
        </w:rPr>
        <w:t>异议</w:t>
      </w:r>
      <w:r w:rsidRPr="00CE6D2F">
        <w:rPr>
          <w:rFonts w:ascii="华文仿宋" w:eastAsia="华文仿宋" w:hAnsi="华文仿宋" w:hint="eastAsia"/>
          <w:sz w:val="32"/>
          <w:szCs w:val="32"/>
        </w:rPr>
        <w:t>的，请在公示期</w:t>
      </w:r>
      <w:r w:rsidR="00DB40CB">
        <w:rPr>
          <w:rFonts w:ascii="华文仿宋" w:eastAsia="华文仿宋" w:hAnsi="华文仿宋" w:hint="eastAsia"/>
          <w:sz w:val="32"/>
          <w:szCs w:val="32"/>
        </w:rPr>
        <w:t>内</w:t>
      </w:r>
      <w:r w:rsidRPr="00CE6D2F">
        <w:rPr>
          <w:rFonts w:ascii="华文仿宋" w:eastAsia="华文仿宋" w:hAnsi="华文仿宋" w:hint="eastAsia"/>
          <w:sz w:val="32"/>
          <w:szCs w:val="32"/>
        </w:rPr>
        <w:t>向贵阳市教育局反映</w:t>
      </w:r>
      <w:r w:rsidR="00DD7C90">
        <w:rPr>
          <w:rFonts w:ascii="华文仿宋" w:eastAsia="华文仿宋" w:hAnsi="华文仿宋" w:hint="eastAsia"/>
          <w:sz w:val="32"/>
          <w:szCs w:val="32"/>
        </w:rPr>
        <w:t>。</w:t>
      </w:r>
      <w:r w:rsidR="00DB40CB" w:rsidRPr="00CE6D2F">
        <w:rPr>
          <w:rFonts w:ascii="华文仿宋" w:eastAsia="华文仿宋" w:hAnsi="华文仿宋" w:hint="eastAsia"/>
          <w:sz w:val="32"/>
          <w:szCs w:val="32"/>
        </w:rPr>
        <w:t>对实名反映问题的</w:t>
      </w:r>
      <w:r w:rsidR="00DB40CB">
        <w:rPr>
          <w:rFonts w:ascii="华文仿宋" w:eastAsia="华文仿宋" w:hAnsi="华文仿宋" w:hint="eastAsia"/>
          <w:sz w:val="32"/>
          <w:szCs w:val="32"/>
        </w:rPr>
        <w:t>个人</w:t>
      </w:r>
      <w:r w:rsidR="00DB40CB" w:rsidRPr="00CE6D2F">
        <w:rPr>
          <w:rFonts w:ascii="华文仿宋" w:eastAsia="华文仿宋" w:hAnsi="华文仿宋" w:hint="eastAsia"/>
          <w:sz w:val="32"/>
          <w:szCs w:val="32"/>
        </w:rPr>
        <w:t>，</w:t>
      </w:r>
      <w:r w:rsidR="00DB40CB">
        <w:rPr>
          <w:rFonts w:ascii="华文仿宋" w:eastAsia="华文仿宋" w:hAnsi="华文仿宋" w:hint="eastAsia"/>
          <w:sz w:val="32"/>
          <w:szCs w:val="32"/>
        </w:rPr>
        <w:t>相关</w:t>
      </w:r>
      <w:r w:rsidR="00DB40CB" w:rsidRPr="00CE6D2F">
        <w:rPr>
          <w:rFonts w:ascii="华文仿宋" w:eastAsia="华文仿宋" w:hAnsi="华文仿宋" w:hint="eastAsia"/>
          <w:sz w:val="32"/>
          <w:szCs w:val="32"/>
        </w:rPr>
        <w:t>信息我们将</w:t>
      </w:r>
      <w:r w:rsidR="00DB40CB">
        <w:rPr>
          <w:rFonts w:ascii="华文仿宋" w:eastAsia="华文仿宋" w:hAnsi="华文仿宋" w:hint="eastAsia"/>
          <w:sz w:val="32"/>
          <w:szCs w:val="32"/>
        </w:rPr>
        <w:t>严格</w:t>
      </w:r>
      <w:r w:rsidR="00DB40CB" w:rsidRPr="00CE6D2F">
        <w:rPr>
          <w:rFonts w:ascii="华文仿宋" w:eastAsia="华文仿宋" w:hAnsi="华文仿宋" w:hint="eastAsia"/>
          <w:sz w:val="32"/>
          <w:szCs w:val="32"/>
        </w:rPr>
        <w:t>保密。</w:t>
      </w:r>
    </w:p>
    <w:p w:rsidR="0081722C" w:rsidRPr="00CC2C57" w:rsidRDefault="0081722C" w:rsidP="00DB6A8D">
      <w:pPr>
        <w:spacing w:line="500" w:lineRule="exact"/>
        <w:ind w:firstLine="648"/>
        <w:jc w:val="left"/>
        <w:rPr>
          <w:rFonts w:ascii="华文仿宋" w:eastAsia="华文仿宋" w:hAnsi="华文仿宋"/>
          <w:sz w:val="32"/>
          <w:szCs w:val="32"/>
        </w:rPr>
      </w:pPr>
      <w:r w:rsidRPr="00CA19BB">
        <w:rPr>
          <w:rFonts w:ascii="华文仿宋" w:eastAsia="华文仿宋" w:hAnsi="华文仿宋" w:hint="eastAsia"/>
          <w:b/>
          <w:sz w:val="32"/>
          <w:szCs w:val="32"/>
        </w:rPr>
        <w:t>受理单位：</w:t>
      </w:r>
      <w:r w:rsidR="00AA5D2B" w:rsidRPr="00CC2C57">
        <w:rPr>
          <w:rFonts w:ascii="华文仿宋" w:eastAsia="华文仿宋" w:hAnsi="华文仿宋" w:hint="eastAsia"/>
          <w:sz w:val="32"/>
          <w:szCs w:val="32"/>
        </w:rPr>
        <w:t>贵阳市教育局师范教育处</w:t>
      </w:r>
      <w:r w:rsidRPr="00CC2C57">
        <w:rPr>
          <w:rFonts w:ascii="华文仿宋" w:eastAsia="华文仿宋" w:hAnsi="华文仿宋" w:hint="eastAsia"/>
          <w:sz w:val="32"/>
          <w:szCs w:val="32"/>
        </w:rPr>
        <w:t>。</w:t>
      </w:r>
    </w:p>
    <w:p w:rsidR="0081722C" w:rsidRPr="00CE6D2F" w:rsidRDefault="0081722C" w:rsidP="00113190">
      <w:pPr>
        <w:spacing w:line="500" w:lineRule="exact"/>
        <w:ind w:firstLine="648"/>
        <w:jc w:val="left"/>
        <w:rPr>
          <w:rFonts w:ascii="华文仿宋" w:eastAsia="华文仿宋" w:hAnsi="华文仿宋"/>
          <w:sz w:val="32"/>
          <w:szCs w:val="32"/>
        </w:rPr>
      </w:pPr>
      <w:r w:rsidRPr="00CA19BB">
        <w:rPr>
          <w:rFonts w:ascii="华文仿宋" w:eastAsia="华文仿宋" w:hAnsi="华文仿宋" w:hint="eastAsia"/>
          <w:b/>
          <w:sz w:val="32"/>
          <w:szCs w:val="32"/>
        </w:rPr>
        <w:t>举报电话：</w:t>
      </w:r>
      <w:r w:rsidR="00DB40CB" w:rsidRPr="00DB40CB">
        <w:rPr>
          <w:rFonts w:ascii="华文仿宋" w:eastAsia="华文仿宋" w:hAnsi="华文仿宋" w:hint="eastAsia"/>
          <w:sz w:val="32"/>
          <w:szCs w:val="32"/>
        </w:rPr>
        <w:t>0851-</w:t>
      </w:r>
      <w:r w:rsidR="00AA5D2B">
        <w:rPr>
          <w:rFonts w:ascii="华文仿宋" w:eastAsia="华文仿宋" w:hAnsi="华文仿宋" w:hint="eastAsia"/>
          <w:sz w:val="32"/>
          <w:szCs w:val="32"/>
        </w:rPr>
        <w:t>87989430</w:t>
      </w:r>
      <w:r w:rsidRPr="00CE6D2F">
        <w:rPr>
          <w:rFonts w:ascii="华文仿宋" w:eastAsia="华文仿宋" w:hAnsi="华文仿宋" w:hint="eastAsia"/>
          <w:sz w:val="32"/>
          <w:szCs w:val="32"/>
        </w:rPr>
        <w:t>。</w:t>
      </w:r>
    </w:p>
    <w:p w:rsidR="0081722C" w:rsidRPr="00CE6D2F" w:rsidRDefault="0081722C" w:rsidP="00113190">
      <w:pPr>
        <w:spacing w:line="500" w:lineRule="exact"/>
        <w:ind w:firstLine="648"/>
        <w:jc w:val="left"/>
        <w:rPr>
          <w:rFonts w:ascii="华文仿宋" w:eastAsia="华文仿宋" w:hAnsi="华文仿宋"/>
          <w:sz w:val="32"/>
          <w:szCs w:val="32"/>
        </w:rPr>
      </w:pPr>
      <w:r w:rsidRPr="00CA19BB">
        <w:rPr>
          <w:rFonts w:ascii="华文仿宋" w:eastAsia="华文仿宋" w:hAnsi="华文仿宋" w:hint="eastAsia"/>
          <w:b/>
          <w:sz w:val="32"/>
          <w:szCs w:val="32"/>
        </w:rPr>
        <w:t>通讯地址：</w:t>
      </w:r>
      <w:r w:rsidRPr="00CE6D2F">
        <w:rPr>
          <w:rFonts w:ascii="华文仿宋" w:eastAsia="华文仿宋" w:hAnsi="华文仿宋" w:hint="eastAsia"/>
          <w:sz w:val="32"/>
          <w:szCs w:val="32"/>
        </w:rPr>
        <w:t>贵阳市观山湖区市级行政中心二期A区</w:t>
      </w:r>
      <w:r w:rsidR="00AA5D2B">
        <w:rPr>
          <w:rFonts w:ascii="华文仿宋" w:eastAsia="华文仿宋" w:hAnsi="华文仿宋" w:hint="eastAsia"/>
          <w:sz w:val="32"/>
          <w:szCs w:val="32"/>
        </w:rPr>
        <w:t>（邮编：550081）</w:t>
      </w:r>
      <w:r w:rsidRPr="00CE6D2F">
        <w:rPr>
          <w:rFonts w:ascii="华文仿宋" w:eastAsia="华文仿宋" w:hAnsi="华文仿宋" w:hint="eastAsia"/>
          <w:sz w:val="32"/>
          <w:szCs w:val="32"/>
        </w:rPr>
        <w:t>。</w:t>
      </w:r>
    </w:p>
    <w:p w:rsidR="0081722C" w:rsidRDefault="0081722C" w:rsidP="00DB4B62">
      <w:pPr>
        <w:spacing w:line="500" w:lineRule="exact"/>
        <w:ind w:leftChars="304" w:left="1598" w:hangingChars="300" w:hanging="960"/>
        <w:jc w:val="left"/>
        <w:rPr>
          <w:rFonts w:ascii="华文仿宋" w:eastAsia="华文仿宋" w:hAnsi="华文仿宋"/>
          <w:sz w:val="32"/>
          <w:szCs w:val="32"/>
        </w:rPr>
      </w:pPr>
      <w:r w:rsidRPr="00CE6D2F">
        <w:rPr>
          <w:rFonts w:ascii="华文仿宋" w:eastAsia="华文仿宋" w:hAnsi="华文仿宋" w:hint="eastAsia"/>
          <w:sz w:val="32"/>
          <w:szCs w:val="32"/>
        </w:rPr>
        <w:t>附件：贵阳市</w:t>
      </w:r>
      <w:r w:rsidR="00FF4B29">
        <w:rPr>
          <w:rFonts w:ascii="华文仿宋" w:eastAsia="华文仿宋" w:hAnsi="华文仿宋" w:hint="eastAsia"/>
          <w:sz w:val="32"/>
          <w:szCs w:val="32"/>
        </w:rPr>
        <w:t>2001</w:t>
      </w:r>
      <w:r w:rsidR="0034661E">
        <w:rPr>
          <w:rFonts w:ascii="华文仿宋" w:eastAsia="华文仿宋" w:hAnsi="华文仿宋" w:hint="eastAsia"/>
          <w:sz w:val="32"/>
          <w:szCs w:val="32"/>
        </w:rPr>
        <w:t>-</w:t>
      </w:r>
      <w:r w:rsidR="00FF4B29">
        <w:rPr>
          <w:rFonts w:ascii="华文仿宋" w:eastAsia="华文仿宋" w:hAnsi="华文仿宋" w:hint="eastAsia"/>
          <w:sz w:val="32"/>
          <w:szCs w:val="32"/>
        </w:rPr>
        <w:t>2010年</w:t>
      </w:r>
      <w:r w:rsidR="001A0C48">
        <w:rPr>
          <w:rFonts w:ascii="华文仿宋" w:eastAsia="华文仿宋" w:hAnsi="华文仿宋" w:hint="eastAsia"/>
          <w:sz w:val="32"/>
          <w:szCs w:val="32"/>
        </w:rPr>
        <w:t>省级骨干教师</w:t>
      </w:r>
      <w:r w:rsidR="00C637CA">
        <w:rPr>
          <w:rFonts w:ascii="华文仿宋" w:eastAsia="华文仿宋" w:hAnsi="华文仿宋" w:hint="eastAsia"/>
          <w:sz w:val="32"/>
          <w:szCs w:val="32"/>
        </w:rPr>
        <w:t>考核</w:t>
      </w:r>
      <w:r w:rsidR="00720B7F">
        <w:rPr>
          <w:rFonts w:ascii="华文仿宋" w:eastAsia="华文仿宋" w:hAnsi="华文仿宋" w:hint="eastAsia"/>
          <w:sz w:val="32"/>
          <w:szCs w:val="32"/>
        </w:rPr>
        <w:t>情况公示</w:t>
      </w:r>
    </w:p>
    <w:p w:rsidR="00FF4B29" w:rsidRDefault="00FF4B29" w:rsidP="00DB4B62">
      <w:pPr>
        <w:spacing w:line="500" w:lineRule="exact"/>
        <w:ind w:leftChars="304" w:left="1598" w:hangingChars="300" w:hanging="960"/>
        <w:jc w:val="left"/>
        <w:rPr>
          <w:rFonts w:ascii="华文仿宋" w:eastAsia="华文仿宋" w:hAnsi="华文仿宋"/>
          <w:sz w:val="32"/>
          <w:szCs w:val="32"/>
        </w:rPr>
      </w:pPr>
    </w:p>
    <w:p w:rsidR="00CC2C57" w:rsidRDefault="00CC2C57" w:rsidP="00DB4B62">
      <w:pPr>
        <w:spacing w:line="500" w:lineRule="exact"/>
        <w:ind w:leftChars="304" w:left="1598" w:hangingChars="300" w:hanging="960"/>
        <w:jc w:val="left"/>
        <w:rPr>
          <w:rFonts w:ascii="华文仿宋" w:eastAsia="华文仿宋" w:hAnsi="华文仿宋"/>
          <w:sz w:val="32"/>
          <w:szCs w:val="32"/>
        </w:rPr>
      </w:pPr>
    </w:p>
    <w:p w:rsidR="00CC2C57" w:rsidRPr="0034661E" w:rsidRDefault="00CC2C57" w:rsidP="00DB4B62">
      <w:pPr>
        <w:spacing w:line="500" w:lineRule="exact"/>
        <w:ind w:leftChars="304" w:left="1598" w:hangingChars="300" w:hanging="960"/>
        <w:jc w:val="left"/>
        <w:rPr>
          <w:rFonts w:ascii="华文仿宋" w:eastAsia="华文仿宋" w:hAnsi="华文仿宋"/>
          <w:sz w:val="32"/>
          <w:szCs w:val="32"/>
        </w:rPr>
      </w:pPr>
    </w:p>
    <w:p w:rsidR="0081722C" w:rsidRPr="00CE6D2F" w:rsidRDefault="0081722C" w:rsidP="00DB40CB">
      <w:pPr>
        <w:spacing w:line="500" w:lineRule="exact"/>
        <w:ind w:right="320"/>
        <w:jc w:val="right"/>
        <w:rPr>
          <w:rFonts w:ascii="华文仿宋" w:eastAsia="华文仿宋" w:hAnsi="华文仿宋"/>
          <w:sz w:val="32"/>
          <w:szCs w:val="32"/>
        </w:rPr>
      </w:pPr>
      <w:r w:rsidRPr="00CE6D2F">
        <w:rPr>
          <w:rFonts w:ascii="华文仿宋" w:eastAsia="华文仿宋" w:hAnsi="华文仿宋" w:hint="eastAsia"/>
          <w:sz w:val="32"/>
          <w:szCs w:val="32"/>
        </w:rPr>
        <w:t>贵阳市教育局</w:t>
      </w:r>
    </w:p>
    <w:p w:rsidR="0081722C" w:rsidRPr="00CE6D2F" w:rsidRDefault="00DB40CB" w:rsidP="0081722C">
      <w:pPr>
        <w:spacing w:line="500" w:lineRule="exact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2016年11月</w:t>
      </w:r>
      <w:r w:rsidR="00795633">
        <w:rPr>
          <w:rFonts w:ascii="华文仿宋" w:eastAsia="华文仿宋" w:hAnsi="华文仿宋" w:hint="eastAsia"/>
          <w:sz w:val="32"/>
          <w:szCs w:val="32"/>
        </w:rPr>
        <w:t>14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773BB7" w:rsidRDefault="00EF1E60" w:rsidP="0076679B">
      <w:pPr>
        <w:spacing w:line="500" w:lineRule="exact"/>
        <w:ind w:left="1600" w:hangingChars="500" w:hanging="160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附件</w:t>
      </w:r>
    </w:p>
    <w:p w:rsidR="00C637CA" w:rsidRPr="00914116" w:rsidRDefault="00C637CA" w:rsidP="00FF4B29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914116">
        <w:rPr>
          <w:rFonts w:ascii="华文中宋" w:eastAsia="华文中宋" w:hAnsi="华文中宋" w:hint="eastAsia"/>
          <w:b/>
          <w:sz w:val="32"/>
          <w:szCs w:val="32"/>
        </w:rPr>
        <w:t>贵阳市</w:t>
      </w:r>
      <w:r w:rsidR="00FF4B29" w:rsidRPr="00D54B2E">
        <w:rPr>
          <w:rFonts w:ascii="仿宋_GB2312" w:eastAsia="仿宋_GB2312" w:hAnsi="华文中宋" w:hint="eastAsia"/>
          <w:b/>
          <w:sz w:val="32"/>
          <w:szCs w:val="32"/>
        </w:rPr>
        <w:t>2001-2010</w:t>
      </w:r>
      <w:r w:rsidR="00FF4B29">
        <w:rPr>
          <w:rFonts w:ascii="华文中宋" w:eastAsia="华文中宋" w:hAnsi="华文中宋" w:hint="eastAsia"/>
          <w:b/>
          <w:sz w:val="32"/>
          <w:szCs w:val="32"/>
        </w:rPr>
        <w:t>年</w:t>
      </w:r>
      <w:r w:rsidRPr="00914116">
        <w:rPr>
          <w:rFonts w:ascii="华文中宋" w:eastAsia="华文中宋" w:hAnsi="华文中宋" w:hint="eastAsia"/>
          <w:b/>
          <w:sz w:val="32"/>
          <w:szCs w:val="32"/>
        </w:rPr>
        <w:t>省级骨干教师考核</w:t>
      </w:r>
      <w:r w:rsidR="00914116">
        <w:rPr>
          <w:rFonts w:ascii="华文中宋" w:eastAsia="华文中宋" w:hAnsi="华文中宋" w:hint="eastAsia"/>
          <w:b/>
          <w:sz w:val="32"/>
          <w:szCs w:val="32"/>
        </w:rPr>
        <w:t>情况公示</w:t>
      </w:r>
    </w:p>
    <w:p w:rsidR="00006CD1" w:rsidRDefault="002F505C" w:rsidP="00C637CA">
      <w:pPr>
        <w:spacing w:line="500" w:lineRule="exact"/>
        <w:jc w:val="center"/>
        <w:rPr>
          <w:rFonts w:ascii="华文仿宋" w:eastAsia="华文仿宋" w:hAnsi="华文仿宋"/>
          <w:sz w:val="32"/>
          <w:szCs w:val="32"/>
        </w:rPr>
      </w:pPr>
      <w:r w:rsidRPr="00CE6D2F">
        <w:rPr>
          <w:rFonts w:ascii="华文仿宋" w:eastAsia="华文仿宋" w:hAnsi="华文仿宋" w:hint="eastAsia"/>
          <w:sz w:val="32"/>
          <w:szCs w:val="32"/>
        </w:rPr>
        <w:t>（共</w:t>
      </w:r>
      <w:r w:rsidR="00C637CA">
        <w:rPr>
          <w:rFonts w:ascii="华文仿宋" w:eastAsia="华文仿宋" w:hAnsi="华文仿宋" w:hint="eastAsia"/>
          <w:sz w:val="32"/>
          <w:szCs w:val="32"/>
        </w:rPr>
        <w:t>1</w:t>
      </w:r>
      <w:r w:rsidR="00795633">
        <w:rPr>
          <w:rFonts w:ascii="华文仿宋" w:eastAsia="华文仿宋" w:hAnsi="华文仿宋" w:hint="eastAsia"/>
          <w:sz w:val="32"/>
          <w:szCs w:val="32"/>
        </w:rPr>
        <w:t>71</w:t>
      </w:r>
      <w:r w:rsidRPr="00CE6D2F">
        <w:rPr>
          <w:rFonts w:ascii="华文仿宋" w:eastAsia="华文仿宋" w:hAnsi="华文仿宋" w:hint="eastAsia"/>
          <w:sz w:val="32"/>
          <w:szCs w:val="32"/>
        </w:rPr>
        <w:t>人，排名不分先后）</w:t>
      </w:r>
    </w:p>
    <w:p w:rsidR="00773BB7" w:rsidRPr="00C637CA" w:rsidRDefault="00773BB7" w:rsidP="00C637CA">
      <w:pPr>
        <w:spacing w:line="500" w:lineRule="exact"/>
        <w:jc w:val="left"/>
        <w:rPr>
          <w:rFonts w:ascii="华文仿宋" w:eastAsia="华文仿宋" w:hAnsi="华文仿宋"/>
          <w:sz w:val="32"/>
          <w:szCs w:val="32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1340"/>
        <w:gridCol w:w="992"/>
        <w:gridCol w:w="709"/>
        <w:gridCol w:w="3544"/>
        <w:gridCol w:w="1276"/>
      </w:tblGrid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A80CDF">
              <w:rPr>
                <w:rFonts w:ascii="华文仿宋" w:eastAsia="华文仿宋" w:hAnsi="华文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A80CDF">
              <w:rPr>
                <w:rFonts w:ascii="华文仿宋" w:eastAsia="华文仿宋" w:hAnsi="华文仿宋" w:cs="宋体" w:hint="eastAsia"/>
                <w:kern w:val="0"/>
                <w:szCs w:val="21"/>
              </w:rPr>
              <w:t>区（市、县）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A80CDF">
              <w:rPr>
                <w:rFonts w:ascii="华文仿宋" w:eastAsia="华文仿宋" w:hAnsi="华文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A80CDF">
              <w:rPr>
                <w:rFonts w:ascii="华文仿宋" w:eastAsia="华文仿宋" w:hAnsi="华文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A80CDF">
              <w:rPr>
                <w:rFonts w:ascii="华文仿宋" w:eastAsia="华文仿宋" w:hAnsi="华文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A80CDF">
              <w:rPr>
                <w:rFonts w:ascii="华文仿宋" w:eastAsia="华文仿宋" w:hAnsi="华文仿宋" w:cs="宋体" w:hint="eastAsia"/>
                <w:kern w:val="0"/>
                <w:szCs w:val="21"/>
              </w:rPr>
              <w:t>审核情况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黄芳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白云二中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裴伟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白云二中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肖榜禄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白云二中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陈如仙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白云六中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白云区第一小学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赵红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白云区教培中心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白云区沙文中学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班翠玲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北京师范大学贵阳附属小学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陈文碧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北京师范大学贵阳附属小学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倪永艳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北京师范大学贵阳附属小学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王秀珍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北京师范大学贵阳附属小学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北京师范大学贵阳附属小学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陈鸿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北京师范大学贵阳附属中学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李齐华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观山湖区第二小学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王正红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观山湖区教育科研培训中心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谢皑皑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观山湖区教育科研培训中心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陈瑾琳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观山湖区金华小学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陈晓惠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观山湖区世纪城中学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观山湖区逸都国际学校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姚志鹏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贵阳市第三中学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贵阳市第一实验小学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穆荣兰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贵阳市第一实验小学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陈世云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贵阳市第一实验中学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付德生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贵阳市第一实验中学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王岩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贵阳市第一实验中学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毛树明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贵阳市观山湖区外国语实验小学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观山湖区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荣介玲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贵阳市师范学校附属实验小学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解安保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贵阳市第34中学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肖逢春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贵阳市第34中学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谭军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贵阳市第二十五中学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贵阳市花溪第二小学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宋贵莲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贵阳市花溪小学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陶玮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贵阳市花溪小学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龚世萍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贵阳市青岩贵璜中学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陈向阳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贵阳市清华中学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韩友富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贵阳市清华中学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李大章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贵阳市清华中学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罗利阔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贵阳市清华中学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韦朝中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贵阳市清华中学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刘潇鹦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花溪区第四小学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陶肃锋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花溪区第四小学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花溪区第一实验学校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周碧琴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花溪区花溪小学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刘秀丽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花溪区华阳小学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糜又生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花溪区教培中心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花溪区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李玉萍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漓江小学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开阳县第三小学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陈开文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开阳县第三中学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杨寒梅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开阳县第三中学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陆定娥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开阳县第一小学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张子龙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开阳县第一小学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潘珍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开阳县第一中学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万胜超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开阳县第一中学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张跃英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开阳县第一中学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黄应琴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开阳县楠木渡中心学校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黄立影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开阳县职业技术学校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付丽娅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北京朝阳实验小学贵阳分校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蒋晓宏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贵阳市第三十九中学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薛朝贵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贵阳市第三十三中学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焦明仙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贵阳市第十八中学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马淑杰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贵阳市第十八中学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娄昌利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贵阳市第十五中学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周霁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贵阳市第十五中学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胡莉莉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贵阳市南明区甲秀小学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周详人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贵阳市南明区甲秀小学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贵阳市南明区教师学习与资源中心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秦丽君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贵阳市南明区教师学习与资源中心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吴建军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贵阳市南明区教师学习与资源中心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黄玉红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贵阳市南明区启智学校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杨香霞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贵阳市南明区桃园小学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邓竹梅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贵阳市市府路小学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冯文霞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解放桥小学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彭燕芬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南明区环东小学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钟云珠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南明区教师学习与资源中心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南明区少年宫苗苗实验学校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清镇市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高宏达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清镇二中教育集团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清镇市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沈蔚鸿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清镇二中教育集团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清镇市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韩靖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清镇一中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清镇市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李红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清镇一中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清镇市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徐淑英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清镇一中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景季萍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贵阳二中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李平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贵阳二中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罗文攀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贵阳二中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杨新宇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贵阳二中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欧亚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贵阳六中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陶波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贵阳六中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程欣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贵阳市第八中学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贵阳市第八中学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贵阳市第八中学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吕应发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贵阳市第八中学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贵阳市第八中学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杨春玲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贵阳市第八中学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贵阳市第八中学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周晓鹏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贵阳市第八中学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郭欣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贵阳市第九中学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安小敏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贵阳市第三十一中学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曾纯辉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贵阳市第三十一中学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刘慧清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贵阳市第三实验中学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田应永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贵阳市第三实验中学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杨雪玲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贵阳市第三实验中学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张玫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贵阳市第三实验中学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王慧明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贵阳市六一幼儿园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郭绪英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贵阳市盲聋哑学校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龚玲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贵阳市民族中学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青渝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贵阳市民族中学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任祝廷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贵阳市民族中学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唐阳明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贵阳市民族中学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王丽勤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贵阳市民族中学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于河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贵阳市民族中学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苏帆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贵阳市女子职业学校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陈国斌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姜婷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蒋骞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李德凌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李子劲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梁光斐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刘波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马义军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毛祖斌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屈建芝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王小月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郁翔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张世进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祝涛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刘争争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市教科所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孙序琼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市教科所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孙媛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市教科所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赖雯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顺海小学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代泽武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乌当区教培中心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姜寒秋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乌当区教培中心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黄晓鸣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乌当区实验小学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姜红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乌当区实验小学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王美英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乌当区新添三小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乌当区中等职业学校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乌当区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罗安伟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乌当中学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蒲冬梅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息烽县第一小学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陈久琪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息烽县第一中学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肖立刚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息烽县第一中学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息烽县教研室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邓光立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息烽县群力小学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杨生萍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息烽县永靖小学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夏安会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息烽县云环小学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修文县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修文县教育局教研室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修文县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朱海燕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修文县龙场镇程关小学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修文县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罗锡祥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修文县扎佐中学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修文县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李朝友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修文中学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贵阳第二实验中学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韩晓村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贵阳十七中学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甘露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贵阳市第二实验小学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薛蓓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贵阳市第二实验中学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邹雪青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贵阳市第二实验中学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李晓琪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贵阳市第七中学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谭静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贵阳市第七中学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邹书生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贵阳市第七中学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厉飒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贵阳市第十中学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贵阳市第十中学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刘穗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贵阳市第十中学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邓晖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贵阳市实验小学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杨唯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贵阳市实验小学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章易汀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贵阳市实验小学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云岩区教师进修学校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陈晓梅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云岩区教师进修学校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云岩区教师进修学校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唐竹卉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云岩区教师进修学校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万启桂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云岩区教师进修学校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于洁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云岩区教师进修学校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  <w:tr w:rsidR="00A80CDF" w:rsidRPr="00A80CDF" w:rsidTr="00A80CDF">
        <w:trPr>
          <w:trHeight w:val="284"/>
        </w:trPr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郑慧贤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云岩区教师进修学校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80CDF" w:rsidRPr="00A80CDF" w:rsidRDefault="00A80CDF" w:rsidP="00A80C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80C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建议通过</w:t>
            </w:r>
          </w:p>
        </w:tc>
      </w:tr>
    </w:tbl>
    <w:p w:rsidR="00C637CA" w:rsidRPr="00C637CA" w:rsidRDefault="00C637CA" w:rsidP="00C637CA">
      <w:pPr>
        <w:spacing w:line="500" w:lineRule="exact"/>
        <w:jc w:val="left"/>
        <w:rPr>
          <w:rFonts w:ascii="华文仿宋" w:eastAsia="华文仿宋" w:hAnsi="华文仿宋"/>
          <w:sz w:val="32"/>
          <w:szCs w:val="32"/>
        </w:rPr>
      </w:pPr>
    </w:p>
    <w:sectPr w:rsidR="00C637CA" w:rsidRPr="00C637CA" w:rsidSect="001E50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7E" w:rsidRDefault="009D277E" w:rsidP="0081722C">
      <w:r>
        <w:separator/>
      </w:r>
    </w:p>
  </w:endnote>
  <w:endnote w:type="continuationSeparator" w:id="1">
    <w:p w:rsidR="009D277E" w:rsidRDefault="009D277E" w:rsidP="0081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8860"/>
      <w:docPartObj>
        <w:docPartGallery w:val="Page Numbers (Bottom of Page)"/>
        <w:docPartUnique/>
      </w:docPartObj>
    </w:sdtPr>
    <w:sdtContent>
      <w:p w:rsidR="00174D75" w:rsidRDefault="009425C4">
        <w:pPr>
          <w:pStyle w:val="a4"/>
          <w:jc w:val="center"/>
        </w:pPr>
        <w:fldSimple w:instr=" PAGE   \* MERGEFORMAT ">
          <w:r w:rsidR="00D54B2E" w:rsidRPr="00D54B2E">
            <w:rPr>
              <w:noProof/>
              <w:lang w:val="zh-CN"/>
            </w:rPr>
            <w:t>2</w:t>
          </w:r>
        </w:fldSimple>
      </w:p>
    </w:sdtContent>
  </w:sdt>
  <w:p w:rsidR="00174D75" w:rsidRDefault="00174D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7E" w:rsidRDefault="009D277E" w:rsidP="0081722C">
      <w:r>
        <w:separator/>
      </w:r>
    </w:p>
  </w:footnote>
  <w:footnote w:type="continuationSeparator" w:id="1">
    <w:p w:rsidR="009D277E" w:rsidRDefault="009D277E" w:rsidP="00817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FB3"/>
    <w:rsid w:val="00006CD1"/>
    <w:rsid w:val="00030A40"/>
    <w:rsid w:val="000655F2"/>
    <w:rsid w:val="0009363C"/>
    <w:rsid w:val="00094C53"/>
    <w:rsid w:val="001117FE"/>
    <w:rsid w:val="00113190"/>
    <w:rsid w:val="00114DE4"/>
    <w:rsid w:val="00174D75"/>
    <w:rsid w:val="001968D5"/>
    <w:rsid w:val="001A0C48"/>
    <w:rsid w:val="001D34A0"/>
    <w:rsid w:val="001E50E6"/>
    <w:rsid w:val="00223A65"/>
    <w:rsid w:val="00284DDE"/>
    <w:rsid w:val="00293D89"/>
    <w:rsid w:val="002C0B38"/>
    <w:rsid w:val="002F505C"/>
    <w:rsid w:val="003030F8"/>
    <w:rsid w:val="0031246B"/>
    <w:rsid w:val="003252B8"/>
    <w:rsid w:val="003356A2"/>
    <w:rsid w:val="00344D4E"/>
    <w:rsid w:val="0034661E"/>
    <w:rsid w:val="00370E08"/>
    <w:rsid w:val="0038578D"/>
    <w:rsid w:val="00387556"/>
    <w:rsid w:val="003B74D6"/>
    <w:rsid w:val="003C0A00"/>
    <w:rsid w:val="003E104D"/>
    <w:rsid w:val="00405AED"/>
    <w:rsid w:val="00415F6C"/>
    <w:rsid w:val="0042470C"/>
    <w:rsid w:val="0044015A"/>
    <w:rsid w:val="00442503"/>
    <w:rsid w:val="00484B1A"/>
    <w:rsid w:val="004C0391"/>
    <w:rsid w:val="004C7884"/>
    <w:rsid w:val="004D0560"/>
    <w:rsid w:val="00526C50"/>
    <w:rsid w:val="005306A9"/>
    <w:rsid w:val="00535CB6"/>
    <w:rsid w:val="00567410"/>
    <w:rsid w:val="00575A33"/>
    <w:rsid w:val="005B0B1E"/>
    <w:rsid w:val="005F309B"/>
    <w:rsid w:val="005F7FB3"/>
    <w:rsid w:val="00637F17"/>
    <w:rsid w:val="00683969"/>
    <w:rsid w:val="006D7400"/>
    <w:rsid w:val="00710210"/>
    <w:rsid w:val="00720B7F"/>
    <w:rsid w:val="007353EA"/>
    <w:rsid w:val="0076679B"/>
    <w:rsid w:val="00773BB7"/>
    <w:rsid w:val="00795633"/>
    <w:rsid w:val="007B095F"/>
    <w:rsid w:val="0081722C"/>
    <w:rsid w:val="00836A7E"/>
    <w:rsid w:val="00846250"/>
    <w:rsid w:val="00864F44"/>
    <w:rsid w:val="008D0461"/>
    <w:rsid w:val="00914116"/>
    <w:rsid w:val="009223B4"/>
    <w:rsid w:val="00925A0A"/>
    <w:rsid w:val="009425C4"/>
    <w:rsid w:val="00951B42"/>
    <w:rsid w:val="009742D0"/>
    <w:rsid w:val="0098464A"/>
    <w:rsid w:val="009B59F4"/>
    <w:rsid w:val="009D182E"/>
    <w:rsid w:val="009D277E"/>
    <w:rsid w:val="00A24649"/>
    <w:rsid w:val="00A2633D"/>
    <w:rsid w:val="00A640FC"/>
    <w:rsid w:val="00A80CDF"/>
    <w:rsid w:val="00A956D1"/>
    <w:rsid w:val="00A97E27"/>
    <w:rsid w:val="00AA5D2B"/>
    <w:rsid w:val="00B01E1B"/>
    <w:rsid w:val="00B40D67"/>
    <w:rsid w:val="00B4455B"/>
    <w:rsid w:val="00B528BA"/>
    <w:rsid w:val="00B62D8B"/>
    <w:rsid w:val="00B6311E"/>
    <w:rsid w:val="00B70A22"/>
    <w:rsid w:val="00B810A6"/>
    <w:rsid w:val="00B835A0"/>
    <w:rsid w:val="00BE3189"/>
    <w:rsid w:val="00C02189"/>
    <w:rsid w:val="00C637CA"/>
    <w:rsid w:val="00CA19BB"/>
    <w:rsid w:val="00CC1E83"/>
    <w:rsid w:val="00CC2C57"/>
    <w:rsid w:val="00CE29AF"/>
    <w:rsid w:val="00CE6D2F"/>
    <w:rsid w:val="00D07E13"/>
    <w:rsid w:val="00D25248"/>
    <w:rsid w:val="00D54B2E"/>
    <w:rsid w:val="00D75F6E"/>
    <w:rsid w:val="00D81999"/>
    <w:rsid w:val="00D90A27"/>
    <w:rsid w:val="00D971DB"/>
    <w:rsid w:val="00DB40CB"/>
    <w:rsid w:val="00DB4B62"/>
    <w:rsid w:val="00DB6A8D"/>
    <w:rsid w:val="00DD7C90"/>
    <w:rsid w:val="00E02E1B"/>
    <w:rsid w:val="00E1193B"/>
    <w:rsid w:val="00E21237"/>
    <w:rsid w:val="00E345B2"/>
    <w:rsid w:val="00E40377"/>
    <w:rsid w:val="00E40D8C"/>
    <w:rsid w:val="00E43EA7"/>
    <w:rsid w:val="00EA1269"/>
    <w:rsid w:val="00EA394B"/>
    <w:rsid w:val="00EA67E8"/>
    <w:rsid w:val="00EA7B9B"/>
    <w:rsid w:val="00EA7F5B"/>
    <w:rsid w:val="00EB77AC"/>
    <w:rsid w:val="00EC7043"/>
    <w:rsid w:val="00EC7F42"/>
    <w:rsid w:val="00EF1E60"/>
    <w:rsid w:val="00F074E9"/>
    <w:rsid w:val="00F23D9B"/>
    <w:rsid w:val="00F27407"/>
    <w:rsid w:val="00F36A51"/>
    <w:rsid w:val="00F642E3"/>
    <w:rsid w:val="00F70380"/>
    <w:rsid w:val="00FC1899"/>
    <w:rsid w:val="00FF4B29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2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22C"/>
    <w:rPr>
      <w:sz w:val="18"/>
      <w:szCs w:val="18"/>
    </w:rPr>
  </w:style>
  <w:style w:type="paragraph" w:styleId="a5">
    <w:name w:val="List Paragraph"/>
    <w:basedOn w:val="a"/>
    <w:uiPriority w:val="34"/>
    <w:qFormat/>
    <w:rsid w:val="00CC1E83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A80CD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0CDF"/>
    <w:rPr>
      <w:color w:val="800080"/>
      <w:u w:val="single"/>
    </w:rPr>
  </w:style>
  <w:style w:type="paragraph" w:customStyle="1" w:styleId="font5">
    <w:name w:val="font5"/>
    <w:basedOn w:val="a"/>
    <w:rsid w:val="00A80C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80C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80C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A80C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A80CD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ont10">
    <w:name w:val="font10"/>
    <w:basedOn w:val="a"/>
    <w:rsid w:val="00A80C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A80C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A80C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80CD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80C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A80C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A80C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A80C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80CD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A80C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A80C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80C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80C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华文仿宋" w:eastAsia="华文仿宋" w:hAnsi="华文仿宋" w:cs="宋体"/>
      <w:kern w:val="0"/>
      <w:sz w:val="24"/>
      <w:szCs w:val="24"/>
    </w:rPr>
  </w:style>
  <w:style w:type="paragraph" w:customStyle="1" w:styleId="xl81">
    <w:name w:val="xl81"/>
    <w:basedOn w:val="a"/>
    <w:rsid w:val="00A80C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华文仿宋" w:eastAsia="华文仿宋" w:hAnsi="华文仿宋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772</Words>
  <Characters>4405</Characters>
  <Application>Microsoft Office Word</Application>
  <DocSecurity>0</DocSecurity>
  <Lines>36</Lines>
  <Paragraphs>10</Paragraphs>
  <ScaleCrop>false</ScaleCrop>
  <Company>贵阳市教育局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245-2</dc:creator>
  <cp:keywords/>
  <dc:description/>
  <cp:lastModifiedBy>245-2</cp:lastModifiedBy>
  <cp:revision>100</cp:revision>
  <dcterms:created xsi:type="dcterms:W3CDTF">2016-07-07T09:16:00Z</dcterms:created>
  <dcterms:modified xsi:type="dcterms:W3CDTF">2016-11-14T06:06:00Z</dcterms:modified>
</cp:coreProperties>
</file>